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D847" w14:textId="77777777" w:rsidR="0026465A" w:rsidRPr="00A45E78" w:rsidRDefault="0026465A" w:rsidP="00A45E78">
      <w:pPr>
        <w:tabs>
          <w:tab w:val="left" w:pos="851"/>
        </w:tabs>
        <w:spacing w:after="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F6C0B44" w14:textId="5B08CE8E" w:rsidR="00F74805" w:rsidRPr="00A45E78" w:rsidRDefault="00F74805" w:rsidP="00A45E78">
      <w:pPr>
        <w:tabs>
          <w:tab w:val="left" w:pos="851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5E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Консультация для родителей:</w:t>
      </w:r>
      <w:r w:rsidR="00A45E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45E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«Закаливание детей</w:t>
      </w:r>
      <w:r w:rsidR="008F4B86" w:rsidRPr="00A45E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A45E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8F4B86" w:rsidRPr="00A45E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дошкольного возраста</w:t>
      </w:r>
      <w:r w:rsidRPr="00A45E7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14:paraId="2C02C58B" w14:textId="77777777" w:rsidR="0026465A" w:rsidRDefault="0026465A" w:rsidP="00F74805">
      <w:pPr>
        <w:tabs>
          <w:tab w:val="left" w:pos="851"/>
        </w:tabs>
        <w:spacing w:after="0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30FB8FEF" w14:textId="17FC033B" w:rsidR="00824BFF" w:rsidRPr="00A45E78" w:rsidRDefault="00A45E78" w:rsidP="00B03F03">
      <w:pPr>
        <w:tabs>
          <w:tab w:val="left" w:pos="851"/>
        </w:tabs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</w:t>
      </w:r>
      <w:r w:rsidR="00B03F03" w:rsidRPr="00A45E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Закаливание - это образ жизни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p w14:paraId="3DCDA23C" w14:textId="77777777" w:rsidR="00B03F03" w:rsidRPr="00A45E78" w:rsidRDefault="00B03F03" w:rsidP="00B03F03">
      <w:pPr>
        <w:tabs>
          <w:tab w:val="left" w:pos="851"/>
        </w:tabs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45E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Гиппократ</w:t>
      </w:r>
    </w:p>
    <w:p w14:paraId="14D5AC8B" w14:textId="54280B58" w:rsidR="00824BFF" w:rsidRPr="00A45E78" w:rsidRDefault="004D21D8" w:rsidP="004D21D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 xml:space="preserve">Закаливание </w:t>
      </w:r>
      <w:r w:rsidRPr="00A45E78">
        <w:rPr>
          <w:rFonts w:ascii="Times New Roman" w:hAnsi="Times New Roman" w:cs="Times New Roman"/>
          <w:sz w:val="24"/>
          <w:szCs w:val="24"/>
        </w:rPr>
        <w:t>— повышение устойчивости организма к неблагоприятному действию ряда физических факторов окружающей среды (пониженной или п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вышенной температуры, воды и др.) путем систематического дозированного воздействия этими факторами (Комаро</w:t>
      </w:r>
      <w:r w:rsidRPr="00A45E78">
        <w:rPr>
          <w:rFonts w:ascii="Times New Roman" w:hAnsi="Times New Roman" w:cs="Times New Roman"/>
          <w:sz w:val="24"/>
          <w:szCs w:val="24"/>
        </w:rPr>
        <w:t>в</w:t>
      </w:r>
      <w:r w:rsidRPr="00A45E78">
        <w:rPr>
          <w:rFonts w:ascii="Times New Roman" w:hAnsi="Times New Roman" w:cs="Times New Roman"/>
          <w:sz w:val="24"/>
          <w:szCs w:val="24"/>
        </w:rPr>
        <w:t>ский В.Ю.). Понимать под закаливанием следует не кратковременные дозированные возде</w:t>
      </w:r>
      <w:r w:rsidRPr="00A45E78">
        <w:rPr>
          <w:rFonts w:ascii="Times New Roman" w:hAnsi="Times New Roman" w:cs="Times New Roman"/>
          <w:sz w:val="24"/>
          <w:szCs w:val="24"/>
        </w:rPr>
        <w:t>й</w:t>
      </w:r>
      <w:r w:rsidRPr="00A45E78">
        <w:rPr>
          <w:rFonts w:ascii="Times New Roman" w:hAnsi="Times New Roman" w:cs="Times New Roman"/>
          <w:sz w:val="24"/>
          <w:szCs w:val="24"/>
        </w:rPr>
        <w:t>ствия солнцем, воздухом и водой, а принципиальную коррекцию образа жизни. Ребенок нуждается в естественном гармоничном образе жизни. Образ жизни наших детей, особенно жителей городов, в подавляющем большинстве случаев естественным не является.</w:t>
      </w:r>
      <w:r w:rsidR="00EA5B92"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BFF"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</w:t>
      </w:r>
      <w:r w:rsidR="00824BFF"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4BFF"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использовалось с древних времен. Дошедший до нас опыт закаливания насчитывает свыше тысячи лет. </w:t>
      </w:r>
    </w:p>
    <w:p w14:paraId="644914AE" w14:textId="68D2E5B7" w:rsidR="00824BFF" w:rsidRPr="00A45E78" w:rsidRDefault="00824BFF" w:rsidP="00B03F0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врач Гиппократ (460-377 до н. э.) был первым, кто в своих сочинен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описал систему рационального водолечения, указал на благ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творное влияние солнечных ванн.</w:t>
      </w:r>
      <w:r w:rsidR="0026465A"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 Али Ибн-Сина (Авиценна) в VIII - IX в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3F03"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создал «Канон врачебной науки»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разделил медицину на теоретическую и практическую, а последнюю - на науку сохранения здоровья и науку лечения больного тела. В одной из глав Авиценна говорит о купании в х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лодной воде, в том числе и детей раннего возраста, а также о методах подготовки путеш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ственников к условиям жаркой пустыни и зимней непогоды. </w:t>
      </w:r>
    </w:p>
    <w:p w14:paraId="62AB3C4A" w14:textId="77777777" w:rsidR="00824BFF" w:rsidRPr="00A45E78" w:rsidRDefault="00824BFF" w:rsidP="00B03F0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Обряды, поговорки, отражающие вековой опыт русских людей, говорят о применении на Руси издавна холодной</w:t>
      </w:r>
      <w:r w:rsidR="00B03F03"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для укрепления здоровья. «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03F03"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вод</w:t>
      </w:r>
      <w:proofErr w:type="gramStart"/>
      <w:r w:rsidR="00B03F03"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03F03"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хвори беда»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34BDFE" w14:textId="77777777" w:rsidR="00824BFF" w:rsidRPr="00A45E78" w:rsidRDefault="00824BFF" w:rsidP="00B03F0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Древнейший русский летописец Нестор в Х веке описывал, как начинал парить в бане и купать в холодной воде младенцев сразу после рождения.</w:t>
      </w:r>
    </w:p>
    <w:p w14:paraId="2869B4AF" w14:textId="77777777" w:rsidR="00824BFF" w:rsidRPr="00A45E78" w:rsidRDefault="00824BFF" w:rsidP="00B03F03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русский полководец А.В. Суворов создал целую систему физической подг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с ежедневным обливанием холодной водой. </w:t>
      </w:r>
    </w:p>
    <w:p w14:paraId="71BDF6F9" w14:textId="77777777" w:rsidR="00A8633D" w:rsidRPr="00A45E78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Специальными наблюдениями установлено, что у детей, котор</w:t>
      </w:r>
      <w:r w:rsidR="00B9260F" w:rsidRPr="00A45E78">
        <w:rPr>
          <w:rFonts w:ascii="Times New Roman" w:hAnsi="Times New Roman" w:cs="Times New Roman"/>
          <w:sz w:val="24"/>
          <w:szCs w:val="24"/>
        </w:rPr>
        <w:t>ые даже только три раза в неделю</w:t>
      </w:r>
      <w:r w:rsidRPr="00A45E78">
        <w:rPr>
          <w:rFonts w:ascii="Times New Roman" w:hAnsi="Times New Roman" w:cs="Times New Roman"/>
          <w:sz w:val="24"/>
          <w:szCs w:val="24"/>
        </w:rPr>
        <w:t xml:space="preserve"> (осенью и зимой соответственно одетые)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спираторные заболевания.</w:t>
      </w:r>
    </w:p>
    <w:p w14:paraId="1FB8987C" w14:textId="77777777" w:rsidR="00A8633D" w:rsidRPr="00A45E78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К 4 году ребенок уже заметно выносливее, чем на третьем. Он может, например, непр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рывно идти пешком от 20 до 40 минут. Приучайте его к ход</w:t>
      </w:r>
      <w:r w:rsidRPr="00A45E78">
        <w:rPr>
          <w:rFonts w:ascii="Times New Roman" w:hAnsi="Times New Roman" w:cs="Times New Roman"/>
          <w:sz w:val="24"/>
          <w:szCs w:val="24"/>
        </w:rPr>
        <w:t>ь</w:t>
      </w:r>
      <w:r w:rsidRPr="00A45E78">
        <w:rPr>
          <w:rFonts w:ascii="Times New Roman" w:hAnsi="Times New Roman" w:cs="Times New Roman"/>
          <w:sz w:val="24"/>
          <w:szCs w:val="24"/>
        </w:rPr>
        <w:t>бе! Прогулка с мамой и папой за город, в парк оставит у него радостные вп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чатления и будет очень полезной.</w:t>
      </w:r>
    </w:p>
    <w:p w14:paraId="07BE816D" w14:textId="77777777" w:rsidR="00A8633D" w:rsidRPr="00A45E78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Одно из самых любимых летних занятий детей этого возраста — катание на велосип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 xml:space="preserve">де. В 3-4 года малыши легко овладевают </w:t>
      </w:r>
      <w:proofErr w:type="gramStart"/>
      <w:r w:rsidRPr="00A45E78">
        <w:rPr>
          <w:rFonts w:ascii="Times New Roman" w:hAnsi="Times New Roman" w:cs="Times New Roman"/>
          <w:sz w:val="24"/>
          <w:szCs w:val="24"/>
        </w:rPr>
        <w:t>трехколесным</w:t>
      </w:r>
      <w:proofErr w:type="gramEnd"/>
      <w:r w:rsidRPr="00A45E78">
        <w:rPr>
          <w:rFonts w:ascii="Times New Roman" w:hAnsi="Times New Roman" w:cs="Times New Roman"/>
          <w:sz w:val="24"/>
          <w:szCs w:val="24"/>
        </w:rPr>
        <w:t>, а с 5 лет и двухколесным. Длител</w:t>
      </w:r>
      <w:r w:rsidRPr="00A45E78">
        <w:rPr>
          <w:rFonts w:ascii="Times New Roman" w:hAnsi="Times New Roman" w:cs="Times New Roman"/>
          <w:sz w:val="24"/>
          <w:szCs w:val="24"/>
        </w:rPr>
        <w:t>ь</w:t>
      </w:r>
      <w:r w:rsidRPr="00A45E78">
        <w:rPr>
          <w:rFonts w:ascii="Times New Roman" w:hAnsi="Times New Roman" w:cs="Times New Roman"/>
          <w:sz w:val="24"/>
          <w:szCs w:val="24"/>
        </w:rPr>
        <w:t>ность непрерывного катания на велосипеде — от 15 до 30 минут.</w:t>
      </w:r>
    </w:p>
    <w:p w14:paraId="3277E4CD" w14:textId="77777777" w:rsidR="00A8633D" w:rsidRPr="00A45E78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Зимой детей всегда привлекает катание с гор на санках. Очень хорошо! Пусть только ребенок, согласно известной русской поговорке, полюбит и с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ночки возить: следите, чтобы он сам подымался с ними в гору! Так он и не озябнет, и физическая тренировка будет эффе</w:t>
      </w:r>
      <w:r w:rsidRPr="00A45E78">
        <w:rPr>
          <w:rFonts w:ascii="Times New Roman" w:hAnsi="Times New Roman" w:cs="Times New Roman"/>
          <w:sz w:val="24"/>
          <w:szCs w:val="24"/>
        </w:rPr>
        <w:t>к</w:t>
      </w:r>
      <w:r w:rsidRPr="00A45E78">
        <w:rPr>
          <w:rFonts w:ascii="Times New Roman" w:hAnsi="Times New Roman" w:cs="Times New Roman"/>
          <w:sz w:val="24"/>
          <w:szCs w:val="24"/>
        </w:rPr>
        <w:t>тивнее.</w:t>
      </w:r>
    </w:p>
    <w:p w14:paraId="3C915AC6" w14:textId="77777777" w:rsidR="00A8633D" w:rsidRPr="00A45E78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С 4-5 лет учите детей ходить на лыжах; вначале — правильно стоять на них, затем — ходить без палок, и, только когда они хорошо овладеют этим умением, можно вручить им палки.</w:t>
      </w:r>
    </w:p>
    <w:p w14:paraId="2F5430A7" w14:textId="77777777" w:rsidR="00A8633D" w:rsidRPr="00A45E78" w:rsidRDefault="00A8633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lastRenderedPageBreak/>
        <w:t>Малыша 4-5 лет можно поставить и на коньки. Вначале он будет уставать уже через 10-15 минут, но чем увереннее он начнет чувствовать себя на льду, тем дольше сможет кататься — по 40-60 минут (с перерывами каждые 20 м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>нут).</w:t>
      </w:r>
    </w:p>
    <w:p w14:paraId="4BDB3E86" w14:textId="023C0706" w:rsidR="00D1035B" w:rsidRPr="00A45E78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E78">
        <w:rPr>
          <w:rFonts w:ascii="Times New Roman" w:hAnsi="Times New Roman" w:cs="Times New Roman"/>
          <w:i/>
          <w:sz w:val="24"/>
          <w:szCs w:val="24"/>
        </w:rPr>
        <w:t>Основные требования к проведению закаливания</w:t>
      </w:r>
      <w:r w:rsidR="00EE3CA7" w:rsidRPr="00A45E78">
        <w:rPr>
          <w:rFonts w:ascii="Times New Roman" w:hAnsi="Times New Roman" w:cs="Times New Roman"/>
          <w:i/>
          <w:sz w:val="24"/>
          <w:szCs w:val="24"/>
        </w:rPr>
        <w:t>:</w:t>
      </w:r>
    </w:p>
    <w:p w14:paraId="34FA7BF0" w14:textId="77777777" w:rsidR="00B9260F" w:rsidRPr="00A45E78" w:rsidRDefault="00B9260F" w:rsidP="00EE3CA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Необходимо постоянно обеспечивать рациональное сочетание температуры во</w:t>
      </w:r>
      <w:r w:rsidRPr="00A45E78">
        <w:rPr>
          <w:rFonts w:ascii="Times New Roman" w:hAnsi="Times New Roman" w:cs="Times New Roman"/>
          <w:sz w:val="24"/>
          <w:szCs w:val="24"/>
        </w:rPr>
        <w:t>з</w:t>
      </w:r>
      <w:r w:rsidRPr="00A45E78">
        <w:rPr>
          <w:rFonts w:ascii="Times New Roman" w:hAnsi="Times New Roman" w:cs="Times New Roman"/>
          <w:sz w:val="24"/>
          <w:szCs w:val="24"/>
        </w:rPr>
        <w:t xml:space="preserve">духа и одежды ребенка. </w:t>
      </w:r>
    </w:p>
    <w:p w14:paraId="00D1279C" w14:textId="77777777" w:rsidR="00EE3CA7" w:rsidRPr="00A45E78" w:rsidRDefault="00900EDF" w:rsidP="00EE3CA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Закаливающие процедуры должны стать </w:t>
      </w:r>
      <w:r w:rsidR="00D1035B" w:rsidRPr="00A45E78">
        <w:rPr>
          <w:rFonts w:ascii="Times New Roman" w:hAnsi="Times New Roman" w:cs="Times New Roman"/>
          <w:sz w:val="24"/>
          <w:szCs w:val="24"/>
        </w:rPr>
        <w:t>органичной частью содержания кажд</w:t>
      </w:r>
      <w:r w:rsidR="00D1035B" w:rsidRPr="00A45E78">
        <w:rPr>
          <w:rFonts w:ascii="Times New Roman" w:hAnsi="Times New Roman" w:cs="Times New Roman"/>
          <w:sz w:val="24"/>
          <w:szCs w:val="24"/>
        </w:rPr>
        <w:t>о</w:t>
      </w:r>
      <w:r w:rsidR="00D1035B" w:rsidRPr="00A45E78">
        <w:rPr>
          <w:rFonts w:ascii="Times New Roman" w:hAnsi="Times New Roman" w:cs="Times New Roman"/>
          <w:sz w:val="24"/>
          <w:szCs w:val="24"/>
        </w:rPr>
        <w:t>го</w:t>
      </w:r>
      <w:r w:rsidR="00574FE4" w:rsidRPr="00A45E78">
        <w:rPr>
          <w:rFonts w:ascii="Times New Roman" w:hAnsi="Times New Roman" w:cs="Times New Roman"/>
          <w:sz w:val="24"/>
          <w:szCs w:val="24"/>
        </w:rPr>
        <w:t xml:space="preserve"> вашего дня</w:t>
      </w:r>
      <w:r w:rsidR="00D1035B" w:rsidRPr="00A45E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17730" w14:textId="04CB282E" w:rsidR="00D1035B" w:rsidRPr="00A45E78" w:rsidRDefault="00D1035B" w:rsidP="00EE3CA7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Во время занятия дети принимают воздушные ванны, ходят босиком по разли</w:t>
      </w:r>
      <w:r w:rsidRPr="00A45E78">
        <w:rPr>
          <w:rFonts w:ascii="Times New Roman" w:hAnsi="Times New Roman" w:cs="Times New Roman"/>
          <w:sz w:val="24"/>
          <w:szCs w:val="24"/>
        </w:rPr>
        <w:t>ч</w:t>
      </w:r>
      <w:r w:rsidRPr="00A45E78">
        <w:rPr>
          <w:rFonts w:ascii="Times New Roman" w:hAnsi="Times New Roman" w:cs="Times New Roman"/>
          <w:sz w:val="24"/>
          <w:szCs w:val="24"/>
        </w:rPr>
        <w:t>ным дорожкам и т.п. Но в любом случае физкультурные занятия заканчиваются водными процедурами. Дети обтираются влажным полотенцем, обмывают под краном лицо, верхнюю часть груди, конечности. Важно смыть испарину, кот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рая обязательно в</w:t>
      </w:r>
      <w:r w:rsidRPr="00A45E78">
        <w:rPr>
          <w:rFonts w:ascii="Times New Roman" w:hAnsi="Times New Roman" w:cs="Times New Roman"/>
          <w:sz w:val="24"/>
          <w:szCs w:val="24"/>
        </w:rPr>
        <w:t>ы</w:t>
      </w:r>
      <w:r w:rsidRPr="00A45E78">
        <w:rPr>
          <w:rFonts w:ascii="Times New Roman" w:hAnsi="Times New Roman" w:cs="Times New Roman"/>
          <w:sz w:val="24"/>
          <w:szCs w:val="24"/>
        </w:rPr>
        <w:t>ступит на теле. Дело в том, что во время активных движений через кожные поры выбрасывается наружу большое количество вредных для о</w:t>
      </w:r>
      <w:r w:rsidRPr="00A45E78">
        <w:rPr>
          <w:rFonts w:ascii="Times New Roman" w:hAnsi="Times New Roman" w:cs="Times New Roman"/>
          <w:sz w:val="24"/>
          <w:szCs w:val="24"/>
        </w:rPr>
        <w:t>р</w:t>
      </w:r>
      <w:r w:rsidRPr="00A45E78">
        <w:rPr>
          <w:rFonts w:ascii="Times New Roman" w:hAnsi="Times New Roman" w:cs="Times New Roman"/>
          <w:sz w:val="24"/>
          <w:szCs w:val="24"/>
        </w:rPr>
        <w:t>ганизма веществ. Но через несколько минут начинается процесс обратного вс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сывания. Вот именно поэтому и нужны водные процедуры, чтобы не дать вре</w:t>
      </w:r>
      <w:r w:rsidRPr="00A45E78">
        <w:rPr>
          <w:rFonts w:ascii="Times New Roman" w:hAnsi="Times New Roman" w:cs="Times New Roman"/>
          <w:sz w:val="24"/>
          <w:szCs w:val="24"/>
        </w:rPr>
        <w:t>д</w:t>
      </w:r>
      <w:r w:rsidRPr="00A45E78">
        <w:rPr>
          <w:rFonts w:ascii="Times New Roman" w:hAnsi="Times New Roman" w:cs="Times New Roman"/>
          <w:sz w:val="24"/>
          <w:szCs w:val="24"/>
        </w:rPr>
        <w:t>ным веществам «вернуться» в орг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низм ребенка.</w:t>
      </w:r>
    </w:p>
    <w:p w14:paraId="03F62D7B" w14:textId="3FCF5191" w:rsidR="00D1035B" w:rsidRPr="00A45E78" w:rsidRDefault="00D1035B" w:rsidP="00EE3CA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При формировании системы закаливания необходимо учитывать состояние зд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ровья, возраст, климатические условия, развитие по</w:t>
      </w:r>
      <w:r w:rsidRPr="00A45E78">
        <w:rPr>
          <w:rFonts w:ascii="Times New Roman" w:hAnsi="Times New Roman" w:cs="Times New Roman"/>
          <w:sz w:val="24"/>
          <w:szCs w:val="24"/>
        </w:rPr>
        <w:t>д</w:t>
      </w:r>
      <w:r w:rsidRPr="00A45E78">
        <w:rPr>
          <w:rFonts w:ascii="Times New Roman" w:hAnsi="Times New Roman" w:cs="Times New Roman"/>
          <w:sz w:val="24"/>
          <w:szCs w:val="24"/>
        </w:rPr>
        <w:t>кожно-жировой клетчатки, тип нервной системы, степень закалённ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сти ребенка.</w:t>
      </w:r>
    </w:p>
    <w:p w14:paraId="163B6E46" w14:textId="77777777" w:rsidR="00D1035B" w:rsidRPr="00A45E78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 Можно выделить три группы детей по этим показателям: </w:t>
      </w:r>
    </w:p>
    <w:p w14:paraId="01023BD1" w14:textId="02D43502" w:rsidR="00D1035B" w:rsidRPr="00A45E78" w:rsidRDefault="00D1035B" w:rsidP="00B03F03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Здоровые закалённые.</w:t>
      </w:r>
    </w:p>
    <w:p w14:paraId="4DBD5FDF" w14:textId="77777777" w:rsidR="00D1035B" w:rsidRPr="00A45E78" w:rsidRDefault="00D1035B" w:rsidP="00B03F03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Дети, имеющие функциональные отклонения в состоянии здоровья, и здор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вые, но незакалённые.</w:t>
      </w:r>
    </w:p>
    <w:p w14:paraId="7513C886" w14:textId="77777777" w:rsidR="00D1035B" w:rsidRPr="00A45E78" w:rsidRDefault="00D1035B" w:rsidP="00B03F03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Дети, страдающие хроническими заболеваниями, после длительных заболев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ний.</w:t>
      </w:r>
    </w:p>
    <w:p w14:paraId="1300B22C" w14:textId="77777777" w:rsidR="00D1035B" w:rsidRPr="00A45E78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Постепенность увеличения силы раздражителя означает, что недопустимо в начале з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каливания почти мгновенное и глубокое снижение температуры, а также быстрое увеличение продолжительности процедуры. Оно предусматр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 xml:space="preserve">вает несколько вариантов: </w:t>
      </w:r>
    </w:p>
    <w:p w14:paraId="1CBFEE45" w14:textId="77777777" w:rsidR="00D1035B" w:rsidRPr="00A45E78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Для ослабленных детей закаливание начинают с участков тела менее чу</w:t>
      </w:r>
      <w:r w:rsidRPr="00A45E78">
        <w:rPr>
          <w:rFonts w:ascii="Times New Roman" w:hAnsi="Times New Roman" w:cs="Times New Roman"/>
          <w:sz w:val="24"/>
          <w:szCs w:val="24"/>
        </w:rPr>
        <w:t>в</w:t>
      </w:r>
      <w:r w:rsidRPr="00A45E78">
        <w:rPr>
          <w:rFonts w:ascii="Times New Roman" w:hAnsi="Times New Roman" w:cs="Times New Roman"/>
          <w:sz w:val="24"/>
          <w:szCs w:val="24"/>
        </w:rPr>
        <w:t>ствительных к холоду (например – рук) постепенно переходя к участкам тела, которые не подвергались х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лодовому воздействию и поэтому более чувств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 xml:space="preserve">тельны (спина). </w:t>
      </w:r>
    </w:p>
    <w:p w14:paraId="0A248DF5" w14:textId="77777777" w:rsidR="00D1035B" w:rsidRPr="00A45E78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Переход от менее интенсивных процедур к более </w:t>
      </w:r>
      <w:proofErr w:type="gramStart"/>
      <w:r w:rsidRPr="00A45E78">
        <w:rPr>
          <w:rFonts w:ascii="Times New Roman" w:hAnsi="Times New Roman" w:cs="Times New Roman"/>
          <w:sz w:val="24"/>
          <w:szCs w:val="24"/>
        </w:rPr>
        <w:t>интенсивным</w:t>
      </w:r>
      <w:proofErr w:type="gramEnd"/>
      <w:r w:rsidRPr="00A45E78">
        <w:rPr>
          <w:rFonts w:ascii="Times New Roman" w:hAnsi="Times New Roman" w:cs="Times New Roman"/>
          <w:sz w:val="24"/>
          <w:szCs w:val="24"/>
        </w:rPr>
        <w:t>: от воздушных к во</w:t>
      </w:r>
      <w:r w:rsidRPr="00A45E78">
        <w:rPr>
          <w:rFonts w:ascii="Times New Roman" w:hAnsi="Times New Roman" w:cs="Times New Roman"/>
          <w:sz w:val="24"/>
          <w:szCs w:val="24"/>
        </w:rPr>
        <w:t>д</w:t>
      </w:r>
      <w:r w:rsidRPr="00A45E78">
        <w:rPr>
          <w:rFonts w:ascii="Times New Roman" w:hAnsi="Times New Roman" w:cs="Times New Roman"/>
          <w:sz w:val="24"/>
          <w:szCs w:val="24"/>
        </w:rPr>
        <w:t>ным, от обтирания к обливанию водой. Увеличение интенсивн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сти закаливающего фактора: понижение или повышение температуры, увеличение скорости движения воздуха, силы ул</w:t>
      </w:r>
      <w:r w:rsidRPr="00A45E78">
        <w:rPr>
          <w:rFonts w:ascii="Times New Roman" w:hAnsi="Times New Roman" w:cs="Times New Roman"/>
          <w:sz w:val="24"/>
          <w:szCs w:val="24"/>
        </w:rPr>
        <w:t>ь</w:t>
      </w:r>
      <w:r w:rsidRPr="00A45E78">
        <w:rPr>
          <w:rFonts w:ascii="Times New Roman" w:hAnsi="Times New Roman" w:cs="Times New Roman"/>
          <w:sz w:val="24"/>
          <w:szCs w:val="24"/>
        </w:rPr>
        <w:t>трафиолетового облучения. Увел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>чение времени действия закаливающего раздражителя – интенсивность закаливающего фактора должна возрастать постепенно, но каждая послед</w:t>
      </w:r>
      <w:r w:rsidRPr="00A45E78">
        <w:rPr>
          <w:rFonts w:ascii="Times New Roman" w:hAnsi="Times New Roman" w:cs="Times New Roman"/>
          <w:sz w:val="24"/>
          <w:szCs w:val="24"/>
        </w:rPr>
        <w:t>у</w:t>
      </w:r>
      <w:r w:rsidRPr="00A45E78">
        <w:rPr>
          <w:rFonts w:ascii="Times New Roman" w:hAnsi="Times New Roman" w:cs="Times New Roman"/>
          <w:sz w:val="24"/>
          <w:szCs w:val="24"/>
        </w:rPr>
        <w:t>ющая нагрузка должна вызывать ответную реакцию организма, вегетативные сдвиги: учащ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ние пульса, увеличение глубины и частоты дыхания. Отсутствие этих сдвигов свидетел</w:t>
      </w:r>
      <w:r w:rsidRPr="00A45E78">
        <w:rPr>
          <w:rFonts w:ascii="Times New Roman" w:hAnsi="Times New Roman" w:cs="Times New Roman"/>
          <w:sz w:val="24"/>
          <w:szCs w:val="24"/>
        </w:rPr>
        <w:t>ь</w:t>
      </w:r>
      <w:r w:rsidRPr="00A45E78">
        <w:rPr>
          <w:rFonts w:ascii="Times New Roman" w:hAnsi="Times New Roman" w:cs="Times New Roman"/>
          <w:sz w:val="24"/>
          <w:szCs w:val="24"/>
        </w:rPr>
        <w:t>ствует о недостаточном увеличении воздействующего ра</w:t>
      </w:r>
      <w:r w:rsidRPr="00A45E78">
        <w:rPr>
          <w:rFonts w:ascii="Times New Roman" w:hAnsi="Times New Roman" w:cs="Times New Roman"/>
          <w:sz w:val="24"/>
          <w:szCs w:val="24"/>
        </w:rPr>
        <w:t>з</w:t>
      </w:r>
      <w:r w:rsidRPr="00A45E78">
        <w:rPr>
          <w:rFonts w:ascii="Times New Roman" w:hAnsi="Times New Roman" w:cs="Times New Roman"/>
          <w:sz w:val="24"/>
          <w:szCs w:val="24"/>
        </w:rPr>
        <w:t>дражителя.</w:t>
      </w:r>
    </w:p>
    <w:p w14:paraId="3766AF05" w14:textId="77777777" w:rsidR="00851168" w:rsidRPr="00A45E78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Правильное закаливание организма может дать положительный результат </w:t>
      </w:r>
      <w:r w:rsidRPr="00A45E78">
        <w:rPr>
          <w:rFonts w:ascii="Times New Roman" w:hAnsi="Times New Roman" w:cs="Times New Roman"/>
          <w:b/>
          <w:sz w:val="24"/>
          <w:szCs w:val="24"/>
        </w:rPr>
        <w:t>только при  соблюдении  принципов:</w:t>
      </w:r>
    </w:p>
    <w:p w14:paraId="210EC175" w14:textId="77777777" w:rsidR="00EE2791" w:rsidRPr="00A45E78" w:rsidRDefault="00851168" w:rsidP="008F4B8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Воздействие на организм раздражающего фактора должно быть </w:t>
      </w:r>
      <w:r w:rsidRPr="00A45E78">
        <w:rPr>
          <w:rFonts w:ascii="Times New Roman" w:hAnsi="Times New Roman" w:cs="Times New Roman"/>
          <w:b/>
          <w:sz w:val="24"/>
          <w:szCs w:val="24"/>
        </w:rPr>
        <w:t>постепенным</w:t>
      </w:r>
      <w:r w:rsidRPr="00A45E78">
        <w:rPr>
          <w:rFonts w:ascii="Times New Roman" w:hAnsi="Times New Roman" w:cs="Times New Roman"/>
          <w:sz w:val="24"/>
          <w:szCs w:val="24"/>
        </w:rPr>
        <w:t>. Этот принцип очень важен, так как детский организм не обладает большой сопротивляем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стью и применение сильных раздражителей, без предварительной, постепенной по</w:t>
      </w:r>
      <w:r w:rsidRPr="00A45E78">
        <w:rPr>
          <w:rFonts w:ascii="Times New Roman" w:hAnsi="Times New Roman" w:cs="Times New Roman"/>
          <w:sz w:val="24"/>
          <w:szCs w:val="24"/>
        </w:rPr>
        <w:t>д</w:t>
      </w:r>
      <w:r w:rsidRPr="00A45E78">
        <w:rPr>
          <w:rFonts w:ascii="Times New Roman" w:hAnsi="Times New Roman" w:cs="Times New Roman"/>
          <w:sz w:val="24"/>
          <w:szCs w:val="24"/>
        </w:rPr>
        <w:t xml:space="preserve">готовки, может привести к отрицательным результатам. Закаливание детей даст </w:t>
      </w:r>
      <w:r w:rsidRPr="00A45E78">
        <w:rPr>
          <w:rFonts w:ascii="Times New Roman" w:hAnsi="Times New Roman" w:cs="Times New Roman"/>
          <w:sz w:val="24"/>
          <w:szCs w:val="24"/>
        </w:rPr>
        <w:lastRenderedPageBreak/>
        <w:t>наилучший результат, если устанавливается строгая дозировка  и постепенное усил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ние раздражения.</w:t>
      </w:r>
    </w:p>
    <w:p w14:paraId="79552370" w14:textId="3ADBE5E1" w:rsidR="00851168" w:rsidRPr="00A45E78" w:rsidRDefault="00851168" w:rsidP="008F4B8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Лучше всего закаливание начинать в теплое время года.</w:t>
      </w:r>
    </w:p>
    <w:p w14:paraId="523D6A9C" w14:textId="77777777" w:rsidR="00851168" w:rsidRPr="00A45E78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Например: постепенное облегчение одежды в весеннее время, постепенное снижение температуры в водных процедурах, постепенное увеличение продо</w:t>
      </w:r>
      <w:r w:rsidRPr="00A45E78">
        <w:rPr>
          <w:rFonts w:ascii="Times New Roman" w:hAnsi="Times New Roman" w:cs="Times New Roman"/>
          <w:sz w:val="24"/>
          <w:szCs w:val="24"/>
        </w:rPr>
        <w:t>л</w:t>
      </w:r>
      <w:r w:rsidRPr="00A45E78">
        <w:rPr>
          <w:rFonts w:ascii="Times New Roman" w:hAnsi="Times New Roman" w:cs="Times New Roman"/>
          <w:sz w:val="24"/>
          <w:szCs w:val="24"/>
        </w:rPr>
        <w:t>жительности солнечных ванн и т.д.</w:t>
      </w:r>
    </w:p>
    <w:p w14:paraId="192FC44E" w14:textId="64500AA1" w:rsidR="00851168" w:rsidRPr="00A45E78" w:rsidRDefault="00851168" w:rsidP="00EE27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Pr="00A45E78">
        <w:rPr>
          <w:rFonts w:ascii="Times New Roman" w:hAnsi="Times New Roman" w:cs="Times New Roman"/>
          <w:sz w:val="24"/>
          <w:szCs w:val="24"/>
        </w:rPr>
        <w:t xml:space="preserve"> применения закаливающих процедур. Сначала следует проводить воздушные ванны, а затем можно переходить к </w:t>
      </w:r>
      <w:proofErr w:type="gramStart"/>
      <w:r w:rsidRPr="00A45E78">
        <w:rPr>
          <w:rFonts w:ascii="Times New Roman" w:hAnsi="Times New Roman" w:cs="Times New Roman"/>
          <w:sz w:val="24"/>
          <w:szCs w:val="24"/>
        </w:rPr>
        <w:t>водным</w:t>
      </w:r>
      <w:proofErr w:type="gramEnd"/>
      <w:r w:rsidRPr="00A45E78">
        <w:rPr>
          <w:rFonts w:ascii="Times New Roman" w:hAnsi="Times New Roman" w:cs="Times New Roman"/>
          <w:sz w:val="24"/>
          <w:szCs w:val="24"/>
        </w:rPr>
        <w:t xml:space="preserve"> и солнечным. Важно помнить о принципе постепенности. Невозможно купание в открытом водоеме, если предварительно не были проведены процедуры обтирания и обл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>вания.</w:t>
      </w:r>
      <w:r w:rsidR="0083609D" w:rsidRPr="00A45E78">
        <w:rPr>
          <w:rFonts w:ascii="Times New Roman" w:hAnsi="Times New Roman" w:cs="Times New Roman"/>
          <w:sz w:val="24"/>
          <w:szCs w:val="24"/>
        </w:rPr>
        <w:t xml:space="preserve"> </w:t>
      </w:r>
      <w:r w:rsidRPr="00A45E78">
        <w:rPr>
          <w:rFonts w:ascii="Times New Roman" w:hAnsi="Times New Roman" w:cs="Times New Roman"/>
          <w:sz w:val="24"/>
          <w:szCs w:val="24"/>
        </w:rPr>
        <w:t>При систематическом закаливании ответная реакция организма ускоряе</w:t>
      </w:r>
      <w:r w:rsidRPr="00A45E78">
        <w:rPr>
          <w:rFonts w:ascii="Times New Roman" w:hAnsi="Times New Roman" w:cs="Times New Roman"/>
          <w:sz w:val="24"/>
          <w:szCs w:val="24"/>
        </w:rPr>
        <w:t>т</w:t>
      </w:r>
      <w:r w:rsidRPr="00A45E78">
        <w:rPr>
          <w:rFonts w:ascii="Times New Roman" w:hAnsi="Times New Roman" w:cs="Times New Roman"/>
          <w:sz w:val="24"/>
          <w:szCs w:val="24"/>
        </w:rPr>
        <w:t>ся и с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вершенствуется.</w:t>
      </w:r>
    </w:p>
    <w:p w14:paraId="588AB1D0" w14:textId="707021FA" w:rsidR="00851168" w:rsidRPr="00A45E78" w:rsidRDefault="00851168" w:rsidP="00EE27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Должна соблюдаться </w:t>
      </w:r>
      <w:r w:rsidRPr="00A45E78">
        <w:rPr>
          <w:rFonts w:ascii="Times New Roman" w:hAnsi="Times New Roman" w:cs="Times New Roman"/>
          <w:b/>
          <w:sz w:val="24"/>
          <w:szCs w:val="24"/>
        </w:rPr>
        <w:t>комплексность</w:t>
      </w:r>
      <w:r w:rsidRPr="00A45E78">
        <w:rPr>
          <w:rFonts w:ascii="Times New Roman" w:hAnsi="Times New Roman" w:cs="Times New Roman"/>
          <w:sz w:val="24"/>
          <w:szCs w:val="24"/>
        </w:rPr>
        <w:t xml:space="preserve"> проводимых закаливающих мероприятий, тогда организм закаливается всесторонне. Следует сочетать закаливающие м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роприятия с</w:t>
      </w:r>
      <w:r w:rsidR="00EE2791" w:rsidRPr="00A45E78">
        <w:rPr>
          <w:rFonts w:ascii="Times New Roman" w:hAnsi="Times New Roman" w:cs="Times New Roman"/>
          <w:sz w:val="24"/>
          <w:szCs w:val="24"/>
        </w:rPr>
        <w:t xml:space="preserve"> </w:t>
      </w:r>
      <w:r w:rsidRPr="00A45E78">
        <w:rPr>
          <w:rFonts w:ascii="Times New Roman" w:hAnsi="Times New Roman" w:cs="Times New Roman"/>
          <w:sz w:val="24"/>
          <w:szCs w:val="24"/>
        </w:rPr>
        <w:t>двигательной активностью д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 xml:space="preserve">тей, гимнастическими упражнениями, </w:t>
      </w:r>
      <w:proofErr w:type="gramStart"/>
      <w:r w:rsidRPr="00A45E78">
        <w:rPr>
          <w:rFonts w:ascii="Times New Roman" w:hAnsi="Times New Roman" w:cs="Times New Roman"/>
          <w:sz w:val="24"/>
          <w:szCs w:val="24"/>
        </w:rPr>
        <w:t>пребывании</w:t>
      </w:r>
      <w:proofErr w:type="gramEnd"/>
      <w:r w:rsidRPr="00A45E78">
        <w:rPr>
          <w:rFonts w:ascii="Times New Roman" w:hAnsi="Times New Roman" w:cs="Times New Roman"/>
          <w:sz w:val="24"/>
          <w:szCs w:val="24"/>
        </w:rPr>
        <w:t xml:space="preserve"> на свежем возд</w:t>
      </w:r>
      <w:r w:rsidRPr="00A45E78">
        <w:rPr>
          <w:rFonts w:ascii="Times New Roman" w:hAnsi="Times New Roman" w:cs="Times New Roman"/>
          <w:sz w:val="24"/>
          <w:szCs w:val="24"/>
        </w:rPr>
        <w:t>у</w:t>
      </w:r>
      <w:r w:rsidRPr="00A45E78">
        <w:rPr>
          <w:rFonts w:ascii="Times New Roman" w:hAnsi="Times New Roman" w:cs="Times New Roman"/>
          <w:sz w:val="24"/>
          <w:szCs w:val="24"/>
        </w:rPr>
        <w:t>хе, соблюдение режима дн</w:t>
      </w:r>
      <w:r w:rsidR="0083609D" w:rsidRPr="00A45E78">
        <w:rPr>
          <w:rFonts w:ascii="Times New Roman" w:hAnsi="Times New Roman" w:cs="Times New Roman"/>
          <w:sz w:val="24"/>
          <w:szCs w:val="24"/>
        </w:rPr>
        <w:t>я.</w:t>
      </w:r>
    </w:p>
    <w:p w14:paraId="5BD44B5B" w14:textId="3FDE2004" w:rsidR="00851168" w:rsidRPr="00A45E78" w:rsidRDefault="00851168" w:rsidP="00EE27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Большое значение при проведении закаливающих процедур имеет </w:t>
      </w:r>
      <w:r w:rsidRPr="00A45E78">
        <w:rPr>
          <w:rFonts w:ascii="Times New Roman" w:hAnsi="Times New Roman" w:cs="Times New Roman"/>
          <w:b/>
          <w:sz w:val="24"/>
          <w:szCs w:val="24"/>
        </w:rPr>
        <w:t>принцип и</w:t>
      </w:r>
      <w:r w:rsidRPr="00A45E78">
        <w:rPr>
          <w:rFonts w:ascii="Times New Roman" w:hAnsi="Times New Roman" w:cs="Times New Roman"/>
          <w:b/>
          <w:sz w:val="24"/>
          <w:szCs w:val="24"/>
        </w:rPr>
        <w:t>н</w:t>
      </w:r>
      <w:r w:rsidRPr="00A45E78">
        <w:rPr>
          <w:rFonts w:ascii="Times New Roman" w:hAnsi="Times New Roman" w:cs="Times New Roman"/>
          <w:b/>
          <w:sz w:val="24"/>
          <w:szCs w:val="24"/>
        </w:rPr>
        <w:t>дивидуальности</w:t>
      </w:r>
      <w:r w:rsidRPr="00A45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5E78">
        <w:rPr>
          <w:rFonts w:ascii="Times New Roman" w:hAnsi="Times New Roman" w:cs="Times New Roman"/>
          <w:sz w:val="24"/>
          <w:szCs w:val="24"/>
        </w:rPr>
        <w:t>возраст ребенка, состояние его здоровья, уровень закаленн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 xml:space="preserve">сти, пол). </w:t>
      </w:r>
    </w:p>
    <w:p w14:paraId="7A5BD73E" w14:textId="5B0DFB93" w:rsidR="00851168" w:rsidRPr="00A45E78" w:rsidRDefault="00851168" w:rsidP="00EE279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Обязательным условием для проведения закаливающих процедур является </w:t>
      </w:r>
      <w:r w:rsidRPr="00A45E78">
        <w:rPr>
          <w:rFonts w:ascii="Times New Roman" w:hAnsi="Times New Roman" w:cs="Times New Roman"/>
          <w:b/>
          <w:sz w:val="24"/>
          <w:szCs w:val="24"/>
        </w:rPr>
        <w:t>п</w:t>
      </w:r>
      <w:r w:rsidRPr="00A45E78">
        <w:rPr>
          <w:rFonts w:ascii="Times New Roman" w:hAnsi="Times New Roman" w:cs="Times New Roman"/>
          <w:b/>
          <w:sz w:val="24"/>
          <w:szCs w:val="24"/>
        </w:rPr>
        <w:t>о</w:t>
      </w:r>
      <w:r w:rsidRPr="00A45E78">
        <w:rPr>
          <w:rFonts w:ascii="Times New Roman" w:hAnsi="Times New Roman" w:cs="Times New Roman"/>
          <w:b/>
          <w:sz w:val="24"/>
          <w:szCs w:val="24"/>
        </w:rPr>
        <w:t>ложительная эмоциональная реакция</w:t>
      </w:r>
      <w:r w:rsidRPr="00A45E78">
        <w:rPr>
          <w:rFonts w:ascii="Times New Roman" w:hAnsi="Times New Roman" w:cs="Times New Roman"/>
          <w:sz w:val="24"/>
          <w:szCs w:val="24"/>
        </w:rPr>
        <w:t xml:space="preserve"> на процедуру. Ничего не получится, е</w:t>
      </w:r>
      <w:r w:rsidRPr="00A45E78">
        <w:rPr>
          <w:rFonts w:ascii="Times New Roman" w:hAnsi="Times New Roman" w:cs="Times New Roman"/>
          <w:sz w:val="24"/>
          <w:szCs w:val="24"/>
        </w:rPr>
        <w:t>с</w:t>
      </w:r>
      <w:r w:rsidRPr="00A45E78">
        <w:rPr>
          <w:rFonts w:ascii="Times New Roman" w:hAnsi="Times New Roman" w:cs="Times New Roman"/>
          <w:sz w:val="24"/>
          <w:szCs w:val="24"/>
        </w:rPr>
        <w:t>ли ребенок плачет или утомлен предыдущими занятиями. Важно создать благ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приятную обстановку, создать игровую мотивацию в сочетании с музыкой, настроить ребенка на получение удовольствия, на приобретение бодрости и пр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красного самочувствия. Роль взрослого имеет немаловажное значение. Он до</w:t>
      </w:r>
      <w:r w:rsidRPr="00A45E78">
        <w:rPr>
          <w:rFonts w:ascii="Times New Roman" w:hAnsi="Times New Roman" w:cs="Times New Roman"/>
          <w:sz w:val="24"/>
          <w:szCs w:val="24"/>
        </w:rPr>
        <w:t>л</w:t>
      </w:r>
      <w:r w:rsidRPr="00A45E78">
        <w:rPr>
          <w:rFonts w:ascii="Times New Roman" w:hAnsi="Times New Roman" w:cs="Times New Roman"/>
          <w:sz w:val="24"/>
          <w:szCs w:val="24"/>
        </w:rPr>
        <w:t>жен быть примером подражания  для достижения главной  цели – укрепление здоровья воспитанников.</w:t>
      </w:r>
    </w:p>
    <w:p w14:paraId="4168E8C9" w14:textId="441FB2EE" w:rsidR="00815701" w:rsidRPr="00A45E78" w:rsidRDefault="00851168" w:rsidP="008360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Также важно отметить, что при проведении закаливающих процедур  нужно учитывать </w:t>
      </w:r>
      <w:r w:rsidRPr="00A45E78">
        <w:rPr>
          <w:rFonts w:ascii="Times New Roman" w:hAnsi="Times New Roman" w:cs="Times New Roman"/>
          <w:b/>
          <w:sz w:val="24"/>
          <w:szCs w:val="24"/>
        </w:rPr>
        <w:t>климатические и погодные</w:t>
      </w:r>
      <w:r w:rsidRPr="00A45E78">
        <w:rPr>
          <w:rFonts w:ascii="Times New Roman" w:hAnsi="Times New Roman" w:cs="Times New Roman"/>
          <w:sz w:val="24"/>
          <w:szCs w:val="24"/>
        </w:rPr>
        <w:t xml:space="preserve"> условия. Следует помнить, что неблаг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приятные погодные условия не должны стать причиной отмены мероприятия з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каливания, всегда можно подобрать наиболее подходящие для данного сезона, погоды.</w:t>
      </w:r>
    </w:p>
    <w:p w14:paraId="4F2BBB0B" w14:textId="6C20CD17" w:rsidR="00F75D4C" w:rsidRPr="00A45E78" w:rsidRDefault="00824BFF" w:rsidP="004D21D8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>Виды закаливания</w:t>
      </w:r>
    </w:p>
    <w:p w14:paraId="5BB385FD" w14:textId="0F203CFD" w:rsidR="003C587D" w:rsidRPr="00A45E78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 xml:space="preserve">Умывание </w:t>
      </w:r>
      <w:r w:rsidRPr="00A45E78">
        <w:rPr>
          <w:rFonts w:ascii="Times New Roman" w:hAnsi="Times New Roman" w:cs="Times New Roman"/>
          <w:sz w:val="24"/>
          <w:szCs w:val="24"/>
        </w:rPr>
        <w:t xml:space="preserve">— самый доступный в быту вид закаливания водой. Начинать надо теплой водой (30—32 °С), постепенно снижая ее температуру </w:t>
      </w:r>
      <w:proofErr w:type="gramStart"/>
      <w:r w:rsidRPr="00A45E7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5E78">
        <w:rPr>
          <w:rFonts w:ascii="Times New Roman" w:hAnsi="Times New Roman" w:cs="Times New Roman"/>
          <w:sz w:val="24"/>
          <w:szCs w:val="24"/>
        </w:rPr>
        <w:t xml:space="preserve"> комна</w:t>
      </w:r>
      <w:r w:rsidRPr="00A45E78">
        <w:rPr>
          <w:rFonts w:ascii="Times New Roman" w:hAnsi="Times New Roman" w:cs="Times New Roman"/>
          <w:sz w:val="24"/>
          <w:szCs w:val="24"/>
        </w:rPr>
        <w:t>т</w:t>
      </w:r>
      <w:r w:rsidRPr="00A45E78">
        <w:rPr>
          <w:rFonts w:ascii="Times New Roman" w:hAnsi="Times New Roman" w:cs="Times New Roman"/>
          <w:sz w:val="24"/>
          <w:szCs w:val="24"/>
        </w:rPr>
        <w:t>ной, а затем использовать воду из-под крана.</w:t>
      </w:r>
    </w:p>
    <w:p w14:paraId="11281175" w14:textId="77777777" w:rsidR="003C587D" w:rsidRPr="00A45E78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Нужно также научить детей ежедневно мыться прохладной водой до пояса. Ребенок моет с мылом руки до локтей, затем водой, набранной в пригоршню, последовательно обм</w:t>
      </w:r>
      <w:r w:rsidRPr="00A45E78">
        <w:rPr>
          <w:rFonts w:ascii="Times New Roman" w:hAnsi="Times New Roman" w:cs="Times New Roman"/>
          <w:sz w:val="24"/>
          <w:szCs w:val="24"/>
        </w:rPr>
        <w:t>ы</w:t>
      </w:r>
      <w:r w:rsidRPr="00A45E78">
        <w:rPr>
          <w:rFonts w:ascii="Times New Roman" w:hAnsi="Times New Roman" w:cs="Times New Roman"/>
          <w:sz w:val="24"/>
          <w:szCs w:val="24"/>
        </w:rPr>
        <w:t>вает руки до плеч (поочередно), лицо, шею, грудь и подмышки, обмыть спину придется п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мочь. По окончании мытья ребенок перекидывает через шею полотенце и быстрыми движ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 xml:space="preserve">ниями (вначале с помощью взрослого) вытирает грудь, лицо, шею и т. д. </w:t>
      </w:r>
    </w:p>
    <w:p w14:paraId="4932611D" w14:textId="77777777" w:rsidR="003C587D" w:rsidRPr="00A45E78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 xml:space="preserve">Ножные ванны — </w:t>
      </w:r>
      <w:r w:rsidRPr="00A45E78">
        <w:rPr>
          <w:rFonts w:ascii="Times New Roman" w:hAnsi="Times New Roman" w:cs="Times New Roman"/>
          <w:sz w:val="24"/>
          <w:szCs w:val="24"/>
        </w:rPr>
        <w:t>очень действенное средство закаливания, поскольку ноги, особенно стопы, наиболее чувствительны к охлаждению. Летом лучше всего мыть ноги на воздухе, это усиливает закаливающее действие.</w:t>
      </w:r>
    </w:p>
    <w:p w14:paraId="2CC46470" w14:textId="77777777" w:rsidR="003C587D" w:rsidRPr="00A45E78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 xml:space="preserve">Общее обливание — </w:t>
      </w:r>
      <w:r w:rsidRPr="00A45E78">
        <w:rPr>
          <w:rFonts w:ascii="Times New Roman" w:hAnsi="Times New Roman" w:cs="Times New Roman"/>
          <w:sz w:val="24"/>
          <w:szCs w:val="24"/>
        </w:rPr>
        <w:t>прекрасное средство закаливания, простое и доступное. Первон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чально температура воды должна быть 30—32°, через каждые 3 дня ее снижают на один гр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lastRenderedPageBreak/>
        <w:t>дус. Можно довести ее до 22—20° для детей мла</w:t>
      </w:r>
      <w:r w:rsidRPr="00A45E78">
        <w:rPr>
          <w:rFonts w:ascii="Times New Roman" w:hAnsi="Times New Roman" w:cs="Times New Roman"/>
          <w:sz w:val="24"/>
          <w:szCs w:val="24"/>
        </w:rPr>
        <w:t>д</w:t>
      </w:r>
      <w:r w:rsidRPr="00A45E78">
        <w:rPr>
          <w:rFonts w:ascii="Times New Roman" w:hAnsi="Times New Roman" w:cs="Times New Roman"/>
          <w:sz w:val="24"/>
          <w:szCs w:val="24"/>
        </w:rPr>
        <w:t xml:space="preserve">шего дошкольного возраста и до 18° — для 6—7-летних </w:t>
      </w:r>
    </w:p>
    <w:p w14:paraId="054DDA6F" w14:textId="62D0784B" w:rsidR="003C587D" w:rsidRPr="00A45E78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 xml:space="preserve">Прогулки на свежем воздухе </w:t>
      </w:r>
      <w:r w:rsidRPr="00A45E78">
        <w:rPr>
          <w:rFonts w:ascii="Times New Roman" w:hAnsi="Times New Roman" w:cs="Times New Roman"/>
          <w:sz w:val="24"/>
          <w:szCs w:val="24"/>
        </w:rPr>
        <w:t>отлично закаливают детей. Бояться, что ребенок может во время прогулки простудиться, не следует. Надо только приучить его гулять в любую п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году, ежедневно бывать на свежем воздухе.</w:t>
      </w:r>
      <w:r w:rsidR="00815701" w:rsidRPr="00A45E78">
        <w:rPr>
          <w:rFonts w:ascii="Times New Roman" w:hAnsi="Times New Roman" w:cs="Times New Roman"/>
          <w:sz w:val="24"/>
          <w:szCs w:val="24"/>
        </w:rPr>
        <w:t xml:space="preserve"> </w:t>
      </w:r>
      <w:r w:rsidRPr="00A45E78">
        <w:rPr>
          <w:rFonts w:ascii="Times New Roman" w:hAnsi="Times New Roman" w:cs="Times New Roman"/>
          <w:sz w:val="24"/>
          <w:szCs w:val="24"/>
        </w:rPr>
        <w:t>Не з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бывайте брать с собой на улицу игрушки, велосипед и т. п., чтобы малыш дв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>гался, бегал</w:t>
      </w:r>
      <w:r w:rsidRPr="00A45E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6C17B37" w14:textId="77777777" w:rsidR="003C587D" w:rsidRPr="00A45E78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 xml:space="preserve">Хождение босиком — </w:t>
      </w:r>
      <w:r w:rsidRPr="00A45E78">
        <w:rPr>
          <w:rFonts w:ascii="Times New Roman" w:hAnsi="Times New Roman" w:cs="Times New Roman"/>
          <w:sz w:val="24"/>
          <w:szCs w:val="24"/>
        </w:rPr>
        <w:t>один из древнейших приемов закаливания, широко практику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мый и сегодня во многих странах. К тому же происходит тренировка мышц стопы. Пред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храняя от плоскостопия. Поэтому рекомендуется ходить босиком по скошенной траве, опа</w:t>
      </w:r>
      <w:r w:rsidRPr="00A45E78">
        <w:rPr>
          <w:rFonts w:ascii="Times New Roman" w:hAnsi="Times New Roman" w:cs="Times New Roman"/>
          <w:sz w:val="24"/>
          <w:szCs w:val="24"/>
        </w:rPr>
        <w:t>в</w:t>
      </w:r>
      <w:r w:rsidRPr="00A45E78">
        <w:rPr>
          <w:rFonts w:ascii="Times New Roman" w:hAnsi="Times New Roman" w:cs="Times New Roman"/>
          <w:sz w:val="24"/>
          <w:szCs w:val="24"/>
        </w:rPr>
        <w:t xml:space="preserve">шей хвое в лесу и т. п. Начинать хождение босиком надо сначала по 1 минуте и прибавлять через каждые 5—7 дней по 1 минуте, доведя общую продолжительность до 8—10 минут ежедневно. </w:t>
      </w:r>
    </w:p>
    <w:p w14:paraId="17A0AAE0" w14:textId="77777777" w:rsidR="003C587D" w:rsidRPr="00A45E78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 xml:space="preserve">Солнечные ванны </w:t>
      </w:r>
      <w:r w:rsidRPr="00A45E78">
        <w:rPr>
          <w:rFonts w:ascii="Times New Roman" w:hAnsi="Times New Roman" w:cs="Times New Roman"/>
          <w:sz w:val="24"/>
          <w:szCs w:val="24"/>
        </w:rPr>
        <w:t>оказывают на организм дошкольников общее укрепляющее де</w:t>
      </w:r>
      <w:r w:rsidRPr="00A45E78">
        <w:rPr>
          <w:rFonts w:ascii="Times New Roman" w:hAnsi="Times New Roman" w:cs="Times New Roman"/>
          <w:sz w:val="24"/>
          <w:szCs w:val="24"/>
        </w:rPr>
        <w:t>й</w:t>
      </w:r>
      <w:r w:rsidRPr="00A45E78">
        <w:rPr>
          <w:rFonts w:ascii="Times New Roman" w:hAnsi="Times New Roman" w:cs="Times New Roman"/>
          <w:sz w:val="24"/>
          <w:szCs w:val="24"/>
        </w:rPr>
        <w:t>ствие, усиливают обмен веществ, повышают сопротивляемость о</w:t>
      </w:r>
      <w:r w:rsidRPr="00A45E78">
        <w:rPr>
          <w:rFonts w:ascii="Times New Roman" w:hAnsi="Times New Roman" w:cs="Times New Roman"/>
          <w:sz w:val="24"/>
          <w:szCs w:val="24"/>
        </w:rPr>
        <w:t>р</w:t>
      </w:r>
      <w:r w:rsidRPr="00A45E78">
        <w:rPr>
          <w:rFonts w:ascii="Times New Roman" w:hAnsi="Times New Roman" w:cs="Times New Roman"/>
          <w:sz w:val="24"/>
          <w:szCs w:val="24"/>
        </w:rPr>
        <w:t>ганизма к заболеваниям.</w:t>
      </w:r>
      <w:r w:rsidRPr="00A45E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5E78">
        <w:rPr>
          <w:rFonts w:ascii="Times New Roman" w:hAnsi="Times New Roman" w:cs="Times New Roman"/>
          <w:sz w:val="24"/>
          <w:szCs w:val="24"/>
        </w:rPr>
        <w:t>Место, выбранное для приема солнечных ванн, должно быть сухое. Ребенок ложится на по</w:t>
      </w:r>
      <w:r w:rsidRPr="00A45E78">
        <w:rPr>
          <w:rFonts w:ascii="Times New Roman" w:hAnsi="Times New Roman" w:cs="Times New Roman"/>
          <w:sz w:val="24"/>
          <w:szCs w:val="24"/>
        </w:rPr>
        <w:t>д</w:t>
      </w:r>
      <w:r w:rsidRPr="00A45E78">
        <w:rPr>
          <w:rFonts w:ascii="Times New Roman" w:hAnsi="Times New Roman" w:cs="Times New Roman"/>
          <w:sz w:val="24"/>
          <w:szCs w:val="24"/>
        </w:rPr>
        <w:t>стилку так, чтобы тело было освещено солнцем, а голова находилась в тени (ее можно п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крыть панамой). Продолж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>тельность процедуры вначале 4 минуты, при этом ребенок меняет положение, подставляя солнцу спину, правый и левый бок, живот. Через каждые 2—3 ва</w:t>
      </w:r>
      <w:r w:rsidRPr="00A45E78">
        <w:rPr>
          <w:rFonts w:ascii="Times New Roman" w:hAnsi="Times New Roman" w:cs="Times New Roman"/>
          <w:sz w:val="24"/>
          <w:szCs w:val="24"/>
        </w:rPr>
        <w:t>н</w:t>
      </w:r>
      <w:r w:rsidRPr="00A45E78">
        <w:rPr>
          <w:rFonts w:ascii="Times New Roman" w:hAnsi="Times New Roman" w:cs="Times New Roman"/>
          <w:sz w:val="24"/>
          <w:szCs w:val="24"/>
        </w:rPr>
        <w:t>ны ко времени облучения прибавляется еще по минуте для каждой стороны т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ла. Постепенно длительность солнечной ванны можно довести до 25—30 м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 xml:space="preserve">нут. </w:t>
      </w:r>
    </w:p>
    <w:p w14:paraId="09C80834" w14:textId="77777777" w:rsidR="003C587D" w:rsidRPr="00A45E78" w:rsidRDefault="003C587D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Через 2—3 минуты по окончании солнечной ванны ребенка надо облить водой с темп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 xml:space="preserve">ратурой 26—28° и устроить на полчаса отдыхать в тени. </w:t>
      </w:r>
    </w:p>
    <w:p w14:paraId="508A5212" w14:textId="77777777" w:rsidR="00851168" w:rsidRPr="00A45E78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b/>
          <w:bCs/>
          <w:sz w:val="24"/>
          <w:szCs w:val="24"/>
        </w:rPr>
        <w:t>После дневного сна проводить закаливающую гимнастику.</w:t>
      </w:r>
      <w:r w:rsidRPr="00A45E78">
        <w:rPr>
          <w:rFonts w:ascii="Times New Roman" w:hAnsi="Times New Roman" w:cs="Times New Roman"/>
          <w:sz w:val="24"/>
          <w:szCs w:val="24"/>
        </w:rPr>
        <w:t xml:space="preserve"> Дети в трусиках выпо</w:t>
      </w:r>
      <w:r w:rsidRPr="00A45E78">
        <w:rPr>
          <w:rFonts w:ascii="Times New Roman" w:hAnsi="Times New Roman" w:cs="Times New Roman"/>
          <w:sz w:val="24"/>
          <w:szCs w:val="24"/>
        </w:rPr>
        <w:t>л</w:t>
      </w:r>
      <w:r w:rsidRPr="00A45E78">
        <w:rPr>
          <w:rFonts w:ascii="Times New Roman" w:hAnsi="Times New Roman" w:cs="Times New Roman"/>
          <w:sz w:val="24"/>
          <w:szCs w:val="24"/>
        </w:rPr>
        <w:t>няют ряд упражнений, затем убирают свои кроватки. Это способствует закаливанию орг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низма.</w:t>
      </w:r>
    </w:p>
    <w:p w14:paraId="657B5181" w14:textId="7E3ADA2C" w:rsidR="00851168" w:rsidRPr="00A45E78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Также для профилактики плоскостопия, закаливанию организма дети</w:t>
      </w:r>
      <w:r w:rsidR="0083609D" w:rsidRPr="00A45E78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A45E78">
        <w:rPr>
          <w:rFonts w:ascii="Times New Roman" w:hAnsi="Times New Roman" w:cs="Times New Roman"/>
          <w:sz w:val="24"/>
          <w:szCs w:val="24"/>
        </w:rPr>
        <w:t xml:space="preserve"> хо</w:t>
      </w:r>
      <w:r w:rsidR="0083609D" w:rsidRPr="00A45E78">
        <w:rPr>
          <w:rFonts w:ascii="Times New Roman" w:hAnsi="Times New Roman" w:cs="Times New Roman"/>
          <w:sz w:val="24"/>
          <w:szCs w:val="24"/>
        </w:rPr>
        <w:t>ди</w:t>
      </w:r>
      <w:r w:rsidRPr="00A45E78">
        <w:rPr>
          <w:rFonts w:ascii="Times New Roman" w:hAnsi="Times New Roman" w:cs="Times New Roman"/>
          <w:sz w:val="24"/>
          <w:szCs w:val="24"/>
        </w:rPr>
        <w:t>т</w:t>
      </w:r>
      <w:r w:rsidR="0083609D" w:rsidRPr="00A45E78">
        <w:rPr>
          <w:rFonts w:ascii="Times New Roman" w:hAnsi="Times New Roman" w:cs="Times New Roman"/>
          <w:sz w:val="24"/>
          <w:szCs w:val="24"/>
        </w:rPr>
        <w:t>ь</w:t>
      </w:r>
      <w:r w:rsidRPr="00A45E78">
        <w:rPr>
          <w:rFonts w:ascii="Times New Roman" w:hAnsi="Times New Roman" w:cs="Times New Roman"/>
          <w:sz w:val="24"/>
          <w:szCs w:val="24"/>
        </w:rPr>
        <w:t xml:space="preserve"> б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сиком по гимнастическому коврику, (летом по камешкам, траве), выполня</w:t>
      </w:r>
      <w:r w:rsidR="0083609D" w:rsidRPr="00A45E78">
        <w:rPr>
          <w:rFonts w:ascii="Times New Roman" w:hAnsi="Times New Roman" w:cs="Times New Roman"/>
          <w:sz w:val="24"/>
          <w:szCs w:val="24"/>
        </w:rPr>
        <w:t>ть</w:t>
      </w:r>
      <w:r w:rsidRPr="00A45E78">
        <w:rPr>
          <w:rFonts w:ascii="Times New Roman" w:hAnsi="Times New Roman" w:cs="Times New Roman"/>
          <w:sz w:val="24"/>
          <w:szCs w:val="24"/>
        </w:rPr>
        <w:t xml:space="preserve"> ряд упражн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ний,  например: «Подними карандаш», «Сложи платочек», «Прокати мяч», «Кто больше с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 xml:space="preserve">берет орешков для белочки» и </w:t>
      </w:r>
      <w:proofErr w:type="spellStart"/>
      <w:r w:rsidRPr="00A45E7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A45E78">
        <w:rPr>
          <w:rFonts w:ascii="Times New Roman" w:hAnsi="Times New Roman" w:cs="Times New Roman"/>
          <w:sz w:val="24"/>
          <w:szCs w:val="24"/>
        </w:rPr>
        <w:t>…. При этом еще укрепляются своды и связки стоп. Нач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>нают хождение босиком при температуре пола не ниже 18 градусов. Вначале в носках (в т</w:t>
      </w:r>
      <w:r w:rsidRPr="00A45E78">
        <w:rPr>
          <w:rFonts w:ascii="Times New Roman" w:hAnsi="Times New Roman" w:cs="Times New Roman"/>
          <w:sz w:val="24"/>
          <w:szCs w:val="24"/>
        </w:rPr>
        <w:t>е</w:t>
      </w:r>
      <w:r w:rsidRPr="00A45E78">
        <w:rPr>
          <w:rFonts w:ascii="Times New Roman" w:hAnsi="Times New Roman" w:cs="Times New Roman"/>
          <w:sz w:val="24"/>
          <w:szCs w:val="24"/>
        </w:rPr>
        <w:t>чение 4-5 дней</w:t>
      </w:r>
      <w:proofErr w:type="gramStart"/>
      <w:r w:rsidRPr="00A45E7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45E78">
        <w:rPr>
          <w:rFonts w:ascii="Times New Roman" w:hAnsi="Times New Roman" w:cs="Times New Roman"/>
          <w:sz w:val="24"/>
          <w:szCs w:val="24"/>
        </w:rPr>
        <w:t>, затем полностью босиком по 3-4 мин. Ежедневно время процедуры увел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>чивается на 1 мин. и постепенно доводится до 15-20 мин. Смысл хождения босиком закл</w:t>
      </w:r>
      <w:r w:rsidRPr="00A45E78">
        <w:rPr>
          <w:rFonts w:ascii="Times New Roman" w:hAnsi="Times New Roman" w:cs="Times New Roman"/>
          <w:sz w:val="24"/>
          <w:szCs w:val="24"/>
        </w:rPr>
        <w:t>ю</w:t>
      </w:r>
      <w:r w:rsidRPr="00A45E78">
        <w:rPr>
          <w:rFonts w:ascii="Times New Roman" w:hAnsi="Times New Roman" w:cs="Times New Roman"/>
          <w:sz w:val="24"/>
          <w:szCs w:val="24"/>
        </w:rPr>
        <w:t>чается в закаливании кожи стоп, которое происходит главным образом под воздействием низких температур пола и земли.</w:t>
      </w:r>
    </w:p>
    <w:p w14:paraId="46F2C151" w14:textId="32D0B79B" w:rsidR="00851168" w:rsidRPr="00A45E78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Эффективным средством закаливания является хождение </w:t>
      </w:r>
      <w:r w:rsidRPr="00A45E78">
        <w:rPr>
          <w:rFonts w:ascii="Times New Roman" w:hAnsi="Times New Roman" w:cs="Times New Roman"/>
          <w:b/>
          <w:sz w:val="24"/>
          <w:szCs w:val="24"/>
        </w:rPr>
        <w:t xml:space="preserve">по солевым дорожкам. </w:t>
      </w:r>
      <w:r w:rsidRPr="00A45E78">
        <w:rPr>
          <w:rFonts w:ascii="Times New Roman" w:hAnsi="Times New Roman" w:cs="Times New Roman"/>
          <w:sz w:val="24"/>
          <w:szCs w:val="24"/>
        </w:rPr>
        <w:t>Э</w:t>
      </w:r>
      <w:r w:rsidRPr="00A45E78">
        <w:rPr>
          <w:rFonts w:ascii="Times New Roman" w:hAnsi="Times New Roman" w:cs="Times New Roman"/>
          <w:sz w:val="24"/>
          <w:szCs w:val="24"/>
        </w:rPr>
        <w:t>ф</w:t>
      </w:r>
      <w:r w:rsidRPr="00A45E78">
        <w:rPr>
          <w:rFonts w:ascii="Times New Roman" w:hAnsi="Times New Roman" w:cs="Times New Roman"/>
          <w:sz w:val="24"/>
          <w:szCs w:val="24"/>
        </w:rPr>
        <w:t>фект солевых дорожек заключается в том, что соль раздражает стопу ребенка, богатую нер</w:t>
      </w:r>
      <w:r w:rsidRPr="00A45E78">
        <w:rPr>
          <w:rFonts w:ascii="Times New Roman" w:hAnsi="Times New Roman" w:cs="Times New Roman"/>
          <w:sz w:val="24"/>
          <w:szCs w:val="24"/>
        </w:rPr>
        <w:t>в</w:t>
      </w:r>
      <w:r w:rsidRPr="00A45E78">
        <w:rPr>
          <w:rFonts w:ascii="Times New Roman" w:hAnsi="Times New Roman" w:cs="Times New Roman"/>
          <w:sz w:val="24"/>
          <w:szCs w:val="24"/>
        </w:rPr>
        <w:t>ными окончаниями. Процедура состоит в следующем. Берутся три полотенца. Первое пол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тенце опускается в солевой раство</w:t>
      </w:r>
      <w:proofErr w:type="gramStart"/>
      <w:r w:rsidRPr="00A45E78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A45E78">
        <w:rPr>
          <w:rFonts w:ascii="Times New Roman" w:hAnsi="Times New Roman" w:cs="Times New Roman"/>
          <w:sz w:val="24"/>
          <w:szCs w:val="24"/>
        </w:rPr>
        <w:t xml:space="preserve"> на 1 литр воды 90 гр. соли) и затем расстилается на полу или полиэтиленовой пленке. Второе полотенце, намоченное в пресной воде комнатной те</w:t>
      </w:r>
      <w:r w:rsidRPr="00A45E78">
        <w:rPr>
          <w:rFonts w:ascii="Times New Roman" w:hAnsi="Times New Roman" w:cs="Times New Roman"/>
          <w:sz w:val="24"/>
          <w:szCs w:val="24"/>
        </w:rPr>
        <w:t>м</w:t>
      </w:r>
      <w:r w:rsidRPr="00A45E78">
        <w:rPr>
          <w:rFonts w:ascii="Times New Roman" w:hAnsi="Times New Roman" w:cs="Times New Roman"/>
          <w:sz w:val="24"/>
          <w:szCs w:val="24"/>
        </w:rPr>
        <w:t>пературы, кладется рядом с первым. Третье полотенце остается сухим. Ребенок встает ног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ми на первое полотенце, выполняет притопывание, прыжки и т.д.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</w:t>
      </w:r>
      <w:r w:rsidRPr="00A45E78">
        <w:rPr>
          <w:rFonts w:ascii="Times New Roman" w:hAnsi="Times New Roman" w:cs="Times New Roman"/>
          <w:sz w:val="24"/>
          <w:szCs w:val="24"/>
        </w:rPr>
        <w:t>у</w:t>
      </w:r>
      <w:r w:rsidRPr="00A45E78">
        <w:rPr>
          <w:rFonts w:ascii="Times New Roman" w:hAnsi="Times New Roman" w:cs="Times New Roman"/>
          <w:sz w:val="24"/>
          <w:szCs w:val="24"/>
        </w:rPr>
        <w:t>хо. При проведении закаливания на солевых дорожках важно предварительно разогреть ст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пу.</w:t>
      </w:r>
    </w:p>
    <w:p w14:paraId="69EF1923" w14:textId="712699C9" w:rsidR="00851168" w:rsidRPr="00A45E78" w:rsidRDefault="00851168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lastRenderedPageBreak/>
        <w:t xml:space="preserve">Особо дети любят выполнять </w:t>
      </w:r>
      <w:r w:rsidRPr="00A45E78">
        <w:rPr>
          <w:rFonts w:ascii="Times New Roman" w:hAnsi="Times New Roman" w:cs="Times New Roman"/>
          <w:b/>
          <w:sz w:val="24"/>
          <w:szCs w:val="24"/>
        </w:rPr>
        <w:t>пальчиковую гимнастику</w:t>
      </w:r>
      <w:r w:rsidRPr="00A45E78">
        <w:rPr>
          <w:rFonts w:ascii="Times New Roman" w:hAnsi="Times New Roman" w:cs="Times New Roman"/>
          <w:sz w:val="24"/>
          <w:szCs w:val="24"/>
        </w:rPr>
        <w:t>, которая способствует разв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>тию мелкой моторики рук, воздействует на весь организм в целом.</w:t>
      </w:r>
    </w:p>
    <w:p w14:paraId="673E2A3B" w14:textId="77777777" w:rsidR="005D6CAC" w:rsidRPr="00A45E78" w:rsidRDefault="00B03F03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>«</w:t>
      </w:r>
      <w:r w:rsidR="005D6CAC" w:rsidRPr="00A45E78">
        <w:rPr>
          <w:rFonts w:ascii="Times New Roman" w:hAnsi="Times New Roman" w:cs="Times New Roman"/>
          <w:b/>
          <w:sz w:val="24"/>
          <w:szCs w:val="24"/>
        </w:rPr>
        <w:t>Дорожка Здоровья</w:t>
      </w:r>
      <w:r w:rsidRPr="00A45E78">
        <w:rPr>
          <w:rFonts w:ascii="Times New Roman" w:hAnsi="Times New Roman" w:cs="Times New Roman"/>
          <w:b/>
          <w:sz w:val="24"/>
          <w:szCs w:val="24"/>
        </w:rPr>
        <w:t>»</w:t>
      </w:r>
      <w:r w:rsidR="005D6CAC" w:rsidRPr="00A45E78">
        <w:rPr>
          <w:rFonts w:ascii="Times New Roman" w:hAnsi="Times New Roman" w:cs="Times New Roman"/>
          <w:sz w:val="24"/>
          <w:szCs w:val="24"/>
        </w:rPr>
        <w:t xml:space="preserve"> представляет собой полосу из легкостирающейся ткани с наш</w:t>
      </w:r>
      <w:r w:rsidR="005D6CAC" w:rsidRPr="00A45E78">
        <w:rPr>
          <w:rFonts w:ascii="Times New Roman" w:hAnsi="Times New Roman" w:cs="Times New Roman"/>
          <w:sz w:val="24"/>
          <w:szCs w:val="24"/>
        </w:rPr>
        <w:t>и</w:t>
      </w:r>
      <w:r w:rsidR="005D6CAC" w:rsidRPr="00A45E78">
        <w:rPr>
          <w:rFonts w:ascii="Times New Roman" w:hAnsi="Times New Roman" w:cs="Times New Roman"/>
          <w:sz w:val="24"/>
          <w:szCs w:val="24"/>
        </w:rPr>
        <w:t xml:space="preserve">тыми на нее мелкими предметами: пуговицы,  бусинки, </w:t>
      </w:r>
      <w:proofErr w:type="gramStart"/>
      <w:r w:rsidR="005D6CAC" w:rsidRPr="00A45E78">
        <w:rPr>
          <w:rFonts w:ascii="Times New Roman" w:hAnsi="Times New Roman" w:cs="Times New Roman"/>
          <w:sz w:val="24"/>
          <w:szCs w:val="24"/>
        </w:rPr>
        <w:t>плетенные</w:t>
      </w:r>
      <w:proofErr w:type="gramEnd"/>
      <w:r w:rsidR="005D6CAC" w:rsidRPr="00A45E78">
        <w:rPr>
          <w:rFonts w:ascii="Times New Roman" w:hAnsi="Times New Roman" w:cs="Times New Roman"/>
          <w:sz w:val="24"/>
          <w:szCs w:val="24"/>
        </w:rPr>
        <w:t xml:space="preserve"> веревочки, шнуры и др</w:t>
      </w:r>
      <w:r w:rsidR="005D6CAC" w:rsidRPr="00A45E78">
        <w:rPr>
          <w:rFonts w:ascii="Times New Roman" w:hAnsi="Times New Roman" w:cs="Times New Roman"/>
          <w:sz w:val="24"/>
          <w:szCs w:val="24"/>
        </w:rPr>
        <w:t>у</w:t>
      </w:r>
      <w:r w:rsidR="005D6CAC" w:rsidRPr="00A45E78">
        <w:rPr>
          <w:rFonts w:ascii="Times New Roman" w:hAnsi="Times New Roman" w:cs="Times New Roman"/>
          <w:sz w:val="24"/>
          <w:szCs w:val="24"/>
        </w:rPr>
        <w:t>гие объемные предметы, безопасные для ребенка. Можно исполь</w:t>
      </w:r>
      <w:r w:rsidRPr="00A45E78">
        <w:rPr>
          <w:rFonts w:ascii="Times New Roman" w:hAnsi="Times New Roman" w:cs="Times New Roman"/>
          <w:sz w:val="24"/>
          <w:szCs w:val="24"/>
        </w:rPr>
        <w:t>зовать коврики для ванной типа «</w:t>
      </w:r>
      <w:r w:rsidR="005D6CAC" w:rsidRPr="00A45E78">
        <w:rPr>
          <w:rFonts w:ascii="Times New Roman" w:hAnsi="Times New Roman" w:cs="Times New Roman"/>
          <w:sz w:val="24"/>
          <w:szCs w:val="24"/>
        </w:rPr>
        <w:t>травка</w:t>
      </w:r>
      <w:r w:rsidRPr="00A45E78">
        <w:rPr>
          <w:rFonts w:ascii="Times New Roman" w:hAnsi="Times New Roman" w:cs="Times New Roman"/>
          <w:sz w:val="24"/>
          <w:szCs w:val="24"/>
        </w:rPr>
        <w:t>»</w:t>
      </w:r>
      <w:r w:rsidR="005D6CAC" w:rsidRPr="00A45E78">
        <w:rPr>
          <w:rFonts w:ascii="Times New Roman" w:hAnsi="Times New Roman" w:cs="Times New Roman"/>
          <w:sz w:val="24"/>
          <w:szCs w:val="24"/>
        </w:rPr>
        <w:t>. Подобные дорожки используют для профилактики плоскостопия и являются активными раздраж</w:t>
      </w:r>
      <w:r w:rsidR="005D6CAC" w:rsidRPr="00A45E78">
        <w:rPr>
          <w:rFonts w:ascii="Times New Roman" w:hAnsi="Times New Roman" w:cs="Times New Roman"/>
          <w:sz w:val="24"/>
          <w:szCs w:val="24"/>
        </w:rPr>
        <w:t>и</w:t>
      </w:r>
      <w:r w:rsidR="005D6CAC" w:rsidRPr="00A45E78">
        <w:rPr>
          <w:rFonts w:ascii="Times New Roman" w:hAnsi="Times New Roman" w:cs="Times New Roman"/>
          <w:sz w:val="24"/>
          <w:szCs w:val="24"/>
        </w:rPr>
        <w:t>телями рецепторов, находящихся на стопе ребенка.</w:t>
      </w:r>
      <w:r w:rsidR="005D6CAC" w:rsidRPr="00A45E78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56E70075" w14:textId="77777777" w:rsidR="00D1035B" w:rsidRPr="00A45E78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7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77097F56" w14:textId="77777777" w:rsidR="00D1035B" w:rsidRPr="00A45E78" w:rsidRDefault="00D1035B" w:rsidP="00B03F0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>Физическое воспитание детей дошкольного возраста направлено на укрепление их зд</w:t>
      </w:r>
      <w:r w:rsidRPr="00A45E78">
        <w:rPr>
          <w:rFonts w:ascii="Times New Roman" w:hAnsi="Times New Roman" w:cs="Times New Roman"/>
          <w:sz w:val="24"/>
          <w:szCs w:val="24"/>
        </w:rPr>
        <w:t>о</w:t>
      </w:r>
      <w:r w:rsidRPr="00A45E78">
        <w:rPr>
          <w:rFonts w:ascii="Times New Roman" w:hAnsi="Times New Roman" w:cs="Times New Roman"/>
          <w:sz w:val="24"/>
          <w:szCs w:val="24"/>
        </w:rPr>
        <w:t>ровья, совершенствование физиологических и психических функций развивающегося орг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низма, его закаливание, развитие двигательных умений, повышение физической и умстве</w:t>
      </w:r>
      <w:r w:rsidRPr="00A45E78">
        <w:rPr>
          <w:rFonts w:ascii="Times New Roman" w:hAnsi="Times New Roman" w:cs="Times New Roman"/>
          <w:sz w:val="24"/>
          <w:szCs w:val="24"/>
        </w:rPr>
        <w:t>н</w:t>
      </w:r>
      <w:r w:rsidRPr="00A45E78">
        <w:rPr>
          <w:rFonts w:ascii="Times New Roman" w:hAnsi="Times New Roman" w:cs="Times New Roman"/>
          <w:sz w:val="24"/>
          <w:szCs w:val="24"/>
        </w:rPr>
        <w:t>ной работоспособности, необходимой  для обучения в школе. Задачи физического воспит</w:t>
      </w:r>
      <w:r w:rsidRPr="00A45E78">
        <w:rPr>
          <w:rFonts w:ascii="Times New Roman" w:hAnsi="Times New Roman" w:cs="Times New Roman"/>
          <w:sz w:val="24"/>
          <w:szCs w:val="24"/>
        </w:rPr>
        <w:t>а</w:t>
      </w:r>
      <w:r w:rsidRPr="00A45E78">
        <w:rPr>
          <w:rFonts w:ascii="Times New Roman" w:hAnsi="Times New Roman" w:cs="Times New Roman"/>
          <w:sz w:val="24"/>
          <w:szCs w:val="24"/>
        </w:rPr>
        <w:t>ния тесно связаны с задачами умственного, нравственного, эстетического, трудового восп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>тания. Удовлетворение потребности дошкольника в движениях является важнейшим услов</w:t>
      </w:r>
      <w:r w:rsidRPr="00A45E78">
        <w:rPr>
          <w:rFonts w:ascii="Times New Roman" w:hAnsi="Times New Roman" w:cs="Times New Roman"/>
          <w:sz w:val="24"/>
          <w:szCs w:val="24"/>
        </w:rPr>
        <w:t>и</w:t>
      </w:r>
      <w:r w:rsidRPr="00A45E78">
        <w:rPr>
          <w:rFonts w:ascii="Times New Roman" w:hAnsi="Times New Roman" w:cs="Times New Roman"/>
          <w:sz w:val="24"/>
          <w:szCs w:val="24"/>
        </w:rPr>
        <w:t>ем его жизнедеятельности и нормального развития — не только физического, но и интелле</w:t>
      </w:r>
      <w:r w:rsidRPr="00A45E78">
        <w:rPr>
          <w:rFonts w:ascii="Times New Roman" w:hAnsi="Times New Roman" w:cs="Times New Roman"/>
          <w:sz w:val="24"/>
          <w:szCs w:val="24"/>
        </w:rPr>
        <w:t>к</w:t>
      </w:r>
      <w:r w:rsidRPr="00A45E78">
        <w:rPr>
          <w:rFonts w:ascii="Times New Roman" w:hAnsi="Times New Roman" w:cs="Times New Roman"/>
          <w:sz w:val="24"/>
          <w:szCs w:val="24"/>
        </w:rPr>
        <w:t>туального.</w:t>
      </w:r>
    </w:p>
    <w:p w14:paraId="5E0801AE" w14:textId="45FE7E38" w:rsidR="00DB3004" w:rsidRPr="00A45E78" w:rsidRDefault="00A45E78" w:rsidP="00A45E78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45E78">
        <w:rPr>
          <w:rFonts w:ascii="Times New Roman" w:hAnsi="Times New Roman" w:cs="Times New Roman"/>
          <w:sz w:val="24"/>
          <w:szCs w:val="24"/>
        </w:rPr>
        <w:t xml:space="preserve">Инструктор по ФИЗО </w:t>
      </w:r>
      <w:proofErr w:type="spellStart"/>
      <w:r w:rsidRPr="00A45E78">
        <w:rPr>
          <w:rFonts w:ascii="Times New Roman" w:hAnsi="Times New Roman" w:cs="Times New Roman"/>
          <w:sz w:val="24"/>
          <w:szCs w:val="24"/>
        </w:rPr>
        <w:t>Шаркунова</w:t>
      </w:r>
      <w:proofErr w:type="spellEnd"/>
      <w:r w:rsidRPr="00A45E78"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248D32A1" w14:textId="77777777" w:rsidR="00A45E78" w:rsidRPr="00A45E78" w:rsidRDefault="00A45E78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5E78" w:rsidRPr="00A45E78" w:rsidSect="00C94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2B096" w14:textId="77777777" w:rsidR="003302D0" w:rsidRDefault="003302D0" w:rsidP="001E5B0B">
      <w:pPr>
        <w:spacing w:after="0" w:line="240" w:lineRule="auto"/>
      </w:pPr>
      <w:r>
        <w:separator/>
      </w:r>
    </w:p>
  </w:endnote>
  <w:endnote w:type="continuationSeparator" w:id="0">
    <w:p w14:paraId="2773D3BD" w14:textId="77777777" w:rsidR="003302D0" w:rsidRDefault="003302D0" w:rsidP="001E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8437F" w14:textId="77777777" w:rsidR="001E5B0B" w:rsidRDefault="001E5B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7FCA0" w14:textId="77777777" w:rsidR="001E5B0B" w:rsidRDefault="001E5B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EC4F5" w14:textId="77777777" w:rsidR="001E5B0B" w:rsidRDefault="001E5B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49BAA" w14:textId="77777777" w:rsidR="003302D0" w:rsidRDefault="003302D0" w:rsidP="001E5B0B">
      <w:pPr>
        <w:spacing w:after="0" w:line="240" w:lineRule="auto"/>
      </w:pPr>
      <w:r>
        <w:separator/>
      </w:r>
    </w:p>
  </w:footnote>
  <w:footnote w:type="continuationSeparator" w:id="0">
    <w:p w14:paraId="4F9E6056" w14:textId="77777777" w:rsidR="003302D0" w:rsidRDefault="003302D0" w:rsidP="001E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96A4" w14:textId="77777777" w:rsidR="001E5B0B" w:rsidRDefault="001E5B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497FA" w14:textId="77777777" w:rsidR="001E5B0B" w:rsidRDefault="001E5B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FA33" w14:textId="77777777" w:rsidR="001E5B0B" w:rsidRDefault="001E5B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D4C"/>
    <w:multiLevelType w:val="hybridMultilevel"/>
    <w:tmpl w:val="B768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193D"/>
    <w:multiLevelType w:val="hybridMultilevel"/>
    <w:tmpl w:val="1304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4A9A"/>
    <w:multiLevelType w:val="hybridMultilevel"/>
    <w:tmpl w:val="5CDCBE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6A46F4"/>
    <w:multiLevelType w:val="hybridMultilevel"/>
    <w:tmpl w:val="F5D21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FA7C70"/>
    <w:multiLevelType w:val="hybridMultilevel"/>
    <w:tmpl w:val="D7A8D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F5785A"/>
    <w:multiLevelType w:val="hybridMultilevel"/>
    <w:tmpl w:val="0A8A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433B1"/>
    <w:multiLevelType w:val="hybridMultilevel"/>
    <w:tmpl w:val="E9DC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80"/>
    <w:rsid w:val="00062ADE"/>
    <w:rsid w:val="00066597"/>
    <w:rsid w:val="000B3340"/>
    <w:rsid w:val="0014351F"/>
    <w:rsid w:val="001A6680"/>
    <w:rsid w:val="001E5B0B"/>
    <w:rsid w:val="00242156"/>
    <w:rsid w:val="0026465A"/>
    <w:rsid w:val="002A5DE5"/>
    <w:rsid w:val="002F3710"/>
    <w:rsid w:val="003204E8"/>
    <w:rsid w:val="003302D0"/>
    <w:rsid w:val="003455FB"/>
    <w:rsid w:val="00352CE9"/>
    <w:rsid w:val="00356276"/>
    <w:rsid w:val="003C587D"/>
    <w:rsid w:val="00411397"/>
    <w:rsid w:val="00441E59"/>
    <w:rsid w:val="0046309A"/>
    <w:rsid w:val="004D21D8"/>
    <w:rsid w:val="00574FE4"/>
    <w:rsid w:val="005D6CAC"/>
    <w:rsid w:val="00696071"/>
    <w:rsid w:val="006A3C30"/>
    <w:rsid w:val="00757544"/>
    <w:rsid w:val="00810C50"/>
    <w:rsid w:val="00815701"/>
    <w:rsid w:val="00824BFF"/>
    <w:rsid w:val="0083609D"/>
    <w:rsid w:val="00851168"/>
    <w:rsid w:val="00882D7D"/>
    <w:rsid w:val="008931C1"/>
    <w:rsid w:val="008C15D4"/>
    <w:rsid w:val="008E55FB"/>
    <w:rsid w:val="008F4B86"/>
    <w:rsid w:val="00900EDF"/>
    <w:rsid w:val="009A45E7"/>
    <w:rsid w:val="009E234E"/>
    <w:rsid w:val="00A22EDD"/>
    <w:rsid w:val="00A45E78"/>
    <w:rsid w:val="00A8633D"/>
    <w:rsid w:val="00B03F03"/>
    <w:rsid w:val="00B061C4"/>
    <w:rsid w:val="00B26EEA"/>
    <w:rsid w:val="00B32500"/>
    <w:rsid w:val="00B9260F"/>
    <w:rsid w:val="00BF200B"/>
    <w:rsid w:val="00C6678A"/>
    <w:rsid w:val="00C743D5"/>
    <w:rsid w:val="00C94BD1"/>
    <w:rsid w:val="00CA5BB3"/>
    <w:rsid w:val="00CD0F7D"/>
    <w:rsid w:val="00CE5FEE"/>
    <w:rsid w:val="00D1035B"/>
    <w:rsid w:val="00D20C8F"/>
    <w:rsid w:val="00DB3004"/>
    <w:rsid w:val="00E1454A"/>
    <w:rsid w:val="00E57BA8"/>
    <w:rsid w:val="00EA5B92"/>
    <w:rsid w:val="00EE2791"/>
    <w:rsid w:val="00EE3CA7"/>
    <w:rsid w:val="00EF3CE5"/>
    <w:rsid w:val="00F00522"/>
    <w:rsid w:val="00F74805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B0B"/>
  </w:style>
  <w:style w:type="paragraph" w:styleId="a6">
    <w:name w:val="footer"/>
    <w:basedOn w:val="a"/>
    <w:link w:val="a7"/>
    <w:uiPriority w:val="99"/>
    <w:unhideWhenUsed/>
    <w:rsid w:val="001E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B0B"/>
  </w:style>
  <w:style w:type="paragraph" w:styleId="a6">
    <w:name w:val="footer"/>
    <w:basedOn w:val="a"/>
    <w:link w:val="a7"/>
    <w:uiPriority w:val="99"/>
    <w:unhideWhenUsed/>
    <w:rsid w:val="001E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79091481746</cp:lastModifiedBy>
  <cp:revision>4</cp:revision>
  <cp:lastPrinted>2014-01-13T23:23:00Z</cp:lastPrinted>
  <dcterms:created xsi:type="dcterms:W3CDTF">2022-04-01T08:55:00Z</dcterms:created>
  <dcterms:modified xsi:type="dcterms:W3CDTF">2022-04-26T08:16:00Z</dcterms:modified>
</cp:coreProperties>
</file>